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DD0EB" w14:textId="1659E1FE" w:rsidR="00361978" w:rsidRDefault="00E9594D" w:rsidP="00C85F0D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E9594D">
        <w:rPr>
          <w:rFonts w:ascii="Times New Roman" w:hAnsi="Times New Roman" w:cs="Times New Roman"/>
          <w:b/>
          <w:bCs/>
        </w:rPr>
        <w:t>Podnet</w:t>
      </w:r>
      <w:r w:rsidR="00E139BC">
        <w:rPr>
          <w:rFonts w:ascii="Times New Roman" w:hAnsi="Times New Roman" w:cs="Times New Roman"/>
          <w:b/>
          <w:bCs/>
        </w:rPr>
        <w:t xml:space="preserve"> SKDP</w:t>
      </w:r>
      <w:r w:rsidRPr="00E9594D">
        <w:rPr>
          <w:rFonts w:ascii="Times New Roman" w:hAnsi="Times New Roman" w:cs="Times New Roman"/>
          <w:b/>
          <w:bCs/>
        </w:rPr>
        <w:t xml:space="preserve"> na novelizáciu</w:t>
      </w:r>
      <w:r>
        <w:rPr>
          <w:rFonts w:ascii="Times New Roman" w:hAnsi="Times New Roman" w:cs="Times New Roman"/>
          <w:b/>
          <w:bCs/>
        </w:rPr>
        <w:t xml:space="preserve"> </w:t>
      </w:r>
      <w:r w:rsidRPr="00E9594D">
        <w:rPr>
          <w:rFonts w:ascii="Times New Roman" w:hAnsi="Times New Roman" w:cs="Times New Roman"/>
          <w:b/>
          <w:bCs/>
        </w:rPr>
        <w:t>zákon</w:t>
      </w:r>
      <w:r>
        <w:rPr>
          <w:rFonts w:ascii="Times New Roman" w:hAnsi="Times New Roman" w:cs="Times New Roman"/>
          <w:b/>
          <w:bCs/>
        </w:rPr>
        <w:t>a</w:t>
      </w:r>
      <w:r w:rsidRPr="00E9594D">
        <w:rPr>
          <w:rFonts w:ascii="Times New Roman" w:hAnsi="Times New Roman" w:cs="Times New Roman"/>
          <w:b/>
          <w:bCs/>
        </w:rPr>
        <w:t xml:space="preserve"> č. 35/2019 Z. z. o finančnej správe a o zmene a doplnení niektorých zákonov v znení neskorších predpisov</w:t>
      </w:r>
    </w:p>
    <w:p w14:paraId="2F24906D" w14:textId="77777777" w:rsidR="00E9594D" w:rsidRDefault="00E9594D" w:rsidP="00C85F0D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28C58342" w14:textId="77777777" w:rsidR="00C85F0D" w:rsidRDefault="00C85F0D" w:rsidP="00C85F0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C4956C4" w14:textId="77777777" w:rsidR="00E9594D" w:rsidRDefault="00E9594D" w:rsidP="00C85F0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9594D">
        <w:rPr>
          <w:rFonts w:ascii="Times New Roman" w:hAnsi="Times New Roman" w:cs="Times New Roman"/>
        </w:rPr>
        <w:t>Zákon č. 35/2019 Z. z. o finančnej správe a o zmene a doplnení niektorých zákonov v znení neskorších predpisov</w:t>
      </w:r>
      <w:r>
        <w:rPr>
          <w:rFonts w:ascii="Times New Roman" w:hAnsi="Times New Roman" w:cs="Times New Roman"/>
        </w:rPr>
        <w:t xml:space="preserve"> (ďalej len „Zákon“) komplexne upravuje kompetencie Finančnej správy Slovenskej republiky (ďalej len „FSSR“) a príslušníkov FSSR. FSSR má možnosť využívať informačno-technické prostriedky a vykonávať operatívno-pátraciu činnosť v obdobnom rozsahu ako </w:t>
      </w:r>
      <w:r w:rsidR="001D2435">
        <w:rPr>
          <w:rFonts w:ascii="Times New Roman" w:hAnsi="Times New Roman" w:cs="Times New Roman"/>
        </w:rPr>
        <w:t>polícia</w:t>
      </w:r>
      <w:r>
        <w:rPr>
          <w:rFonts w:ascii="Times New Roman" w:hAnsi="Times New Roman" w:cs="Times New Roman"/>
        </w:rPr>
        <w:t xml:space="preserve">. Zároveň ozbrojení príslušníci FSSR majú </w:t>
      </w:r>
      <w:r w:rsidR="00C85F0D">
        <w:rPr>
          <w:rFonts w:ascii="Times New Roman" w:hAnsi="Times New Roman" w:cs="Times New Roman"/>
        </w:rPr>
        <w:t xml:space="preserve">taktiež </w:t>
      </w:r>
      <w:r>
        <w:rPr>
          <w:rFonts w:ascii="Times New Roman" w:hAnsi="Times New Roman" w:cs="Times New Roman"/>
        </w:rPr>
        <w:t>zákonné oprávnenie použiť donucovacie prostriedky v obdobnom rozsahu ako policajti.</w:t>
      </w:r>
    </w:p>
    <w:p w14:paraId="6492643C" w14:textId="77777777" w:rsidR="00E9594D" w:rsidRDefault="00E9594D" w:rsidP="00C85F0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8F9C210" w14:textId="2FB59FD0" w:rsidR="00025029" w:rsidRDefault="001D2435" w:rsidP="00C5162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ustanovenia § 4 ods. 3 písm. z) Zákona i</w:t>
      </w:r>
      <w:r w:rsidRPr="001D2435">
        <w:rPr>
          <w:rFonts w:ascii="Times New Roman" w:hAnsi="Times New Roman" w:cs="Times New Roman"/>
        </w:rPr>
        <w:t>nšpekčnú činnosť zameranú na odhaľovanie, zisťovanie, dokumentovanie a preverovanie porušovania povinností príslušníkmi finančnej správy</w:t>
      </w:r>
      <w:r>
        <w:rPr>
          <w:rFonts w:ascii="Times New Roman" w:hAnsi="Times New Roman" w:cs="Times New Roman"/>
        </w:rPr>
        <w:t xml:space="preserve"> vykonáva Finančné riaditeľstvo SR. </w:t>
      </w:r>
      <w:r w:rsidRPr="00CD75C1">
        <w:rPr>
          <w:rFonts w:ascii="Times New Roman" w:hAnsi="Times New Roman" w:cs="Times New Roman"/>
        </w:rPr>
        <w:t>Vzhľadom na rozsah kompetencií FSSR a oprávnení príslušníkov FSSR, ktoré sú v zásade obdobné ako pri polícií, sa javí ako vhodné posilniť nezávislú kontrolu nad ich činnosťou</w:t>
      </w:r>
      <w:r w:rsidR="00A7587A" w:rsidRPr="00CD75C1">
        <w:rPr>
          <w:rFonts w:ascii="Times New Roman" w:hAnsi="Times New Roman" w:cs="Times New Roman"/>
        </w:rPr>
        <w:t xml:space="preserve">, napríklad zriadením </w:t>
      </w:r>
      <w:r w:rsidRPr="00CD75C1">
        <w:rPr>
          <w:rFonts w:ascii="Times New Roman" w:hAnsi="Times New Roman" w:cs="Times New Roman"/>
        </w:rPr>
        <w:t>nezávislého kontrolného orgánu (odboru), ktorý by vykonával nezávislú kontrolu nad činnosťou FSSR</w:t>
      </w:r>
      <w:r w:rsidR="00A7587A" w:rsidRPr="00CD75C1">
        <w:rPr>
          <w:rFonts w:ascii="Times New Roman" w:hAnsi="Times New Roman" w:cs="Times New Roman"/>
        </w:rPr>
        <w:t xml:space="preserve">. </w:t>
      </w:r>
      <w:r w:rsidR="00A010E5" w:rsidRPr="00586E1E">
        <w:rPr>
          <w:rFonts w:ascii="Times New Roman" w:hAnsi="Times New Roman" w:cs="Times New Roman"/>
        </w:rPr>
        <w:t xml:space="preserve">Vychádzajúc z praktických skúseností členov SKDP neexistuje účinný prostriedok ochrany práv daňovníkov v prípade nezákonného postupu príslušníkov FSSR. </w:t>
      </w:r>
    </w:p>
    <w:p w14:paraId="65C0CB2C" w14:textId="77777777" w:rsidR="00C5162D" w:rsidRDefault="00C5162D" w:rsidP="00C5162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096A4AC" w14:textId="062C3EB4" w:rsidR="00025029" w:rsidRDefault="00025029" w:rsidP="00C939FC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Zároveň navrhujeme riešiť aj právomoci ozbrojených príslušníkov FSSR. </w:t>
      </w:r>
      <w:r>
        <w:rPr>
          <w:rFonts w:ascii="Times New Roman" w:hAnsi="Times New Roman" w:cs="Times New Roman"/>
          <w:bCs/>
        </w:rPr>
        <w:t>Podľa ustanovenia § 37 až § 55 Zákona majú ozbrojení príslušníci finančnej správ</w:t>
      </w:r>
      <w:r w:rsidR="00C5162D">
        <w:rPr>
          <w:rFonts w:ascii="Times New Roman" w:hAnsi="Times New Roman" w:cs="Times New Roman"/>
          <w:bCs/>
        </w:rPr>
        <w:t>y</w:t>
      </w:r>
      <w:r>
        <w:rPr>
          <w:rFonts w:ascii="Times New Roman" w:hAnsi="Times New Roman" w:cs="Times New Roman"/>
          <w:bCs/>
        </w:rPr>
        <w:t xml:space="preserve"> množstvo oprávnení, napr. požadovať informácie alebo zaistiť vec, a pod. Na rozdiel úkonov vykonávaných v trestnom konaní tieto úkony sú oprávnení vykonávať bez súhlasu prokurátora alebo súdu.</w:t>
      </w:r>
      <w:r w:rsidRPr="00B2258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Nakoľko v niektorých prípadoch ide o úkony, ktoré závažným spôsobom zasahujú do základných práv, napr. práva na súkromie, je potrebné túto právnu úpravu zosúladiť s obdobnými oprávneniami Polície SR, kde je potrebný súhlas prokurátora alebo súdu.   </w:t>
      </w:r>
    </w:p>
    <w:p w14:paraId="6E38318C" w14:textId="77777777" w:rsidR="00C85F0D" w:rsidRDefault="00C85F0D" w:rsidP="00C939F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CD1CA9B" w14:textId="0A74214B" w:rsidR="00C85F0D" w:rsidRDefault="00025029" w:rsidP="00C85F0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85F0D">
        <w:rPr>
          <w:rFonts w:ascii="Times New Roman" w:hAnsi="Times New Roman" w:cs="Times New Roman"/>
        </w:rPr>
        <w:t xml:space="preserve">avrhujeme </w:t>
      </w:r>
      <w:r>
        <w:rPr>
          <w:rFonts w:ascii="Times New Roman" w:hAnsi="Times New Roman" w:cs="Times New Roman"/>
        </w:rPr>
        <w:t xml:space="preserve">taktiež </w:t>
      </w:r>
      <w:r w:rsidR="00C85F0D">
        <w:rPr>
          <w:rFonts w:ascii="Times New Roman" w:hAnsi="Times New Roman" w:cs="Times New Roman"/>
        </w:rPr>
        <w:t>rozšíriť rozsah možnost</w:t>
      </w:r>
      <w:r w:rsidR="0060562B">
        <w:rPr>
          <w:rFonts w:ascii="Times New Roman" w:hAnsi="Times New Roman" w:cs="Times New Roman"/>
        </w:rPr>
        <w:t>í</w:t>
      </w:r>
      <w:r w:rsidR="00C85F0D">
        <w:rPr>
          <w:rFonts w:ascii="Times New Roman" w:hAnsi="Times New Roman" w:cs="Times New Roman"/>
        </w:rPr>
        <w:t xml:space="preserve"> podávania námietok podľa ustanovenia § 71 zákona č. 563/2009 Z.z. </w:t>
      </w:r>
      <w:r w:rsidR="00C85F0D" w:rsidRPr="00C85F0D">
        <w:rPr>
          <w:rFonts w:ascii="Times New Roman" w:hAnsi="Times New Roman" w:cs="Times New Roman"/>
        </w:rPr>
        <w:t>o správe daní (daňový poriadok) a o zmene a doplnení niektorých zákonov</w:t>
      </w:r>
      <w:r w:rsidR="00C85F0D">
        <w:rPr>
          <w:rFonts w:ascii="Times New Roman" w:hAnsi="Times New Roman" w:cs="Times New Roman"/>
        </w:rPr>
        <w:t xml:space="preserve"> v znení neskorších predpisov i na postup príslušníkov FSSR. Podávanie sťažností na postup príslušníkov FSSR v zmysle zákona č. 9/2010 Z.z. o sťažnostiach v znení neskorších predpisov je sťažené z dôvodu povinného úradného overenia podpisu sťažovateľa na splnomocnení udelenom zástupcovi (§ 5 ods. 9 zákona č. 9/2010 Z.z.) a to najmä pokiaľ </w:t>
      </w:r>
      <w:r w:rsidR="0060562B">
        <w:rPr>
          <w:rFonts w:ascii="Times New Roman" w:hAnsi="Times New Roman" w:cs="Times New Roman"/>
        </w:rPr>
        <w:t xml:space="preserve">samotné </w:t>
      </w:r>
      <w:r w:rsidR="00C85F0D">
        <w:rPr>
          <w:rFonts w:ascii="Times New Roman" w:hAnsi="Times New Roman" w:cs="Times New Roman"/>
        </w:rPr>
        <w:t xml:space="preserve">splnomocnenie udelené zástupcovi v daňovom konaní nemusí byť úradne overené. Alternatívne navrhujeme zvážiť nevyhnutnosť úradného overenia podpisu na splnomocnení podľa </w:t>
      </w:r>
      <w:r w:rsidR="00C85F0D" w:rsidRPr="00C85F0D">
        <w:rPr>
          <w:rFonts w:ascii="Times New Roman" w:hAnsi="Times New Roman" w:cs="Times New Roman"/>
        </w:rPr>
        <w:t>§ 5 ods. 9 zákona č. 9/2010 Z.z.</w:t>
      </w:r>
      <w:r w:rsidR="00C85F0D">
        <w:rPr>
          <w:rFonts w:ascii="Times New Roman" w:hAnsi="Times New Roman" w:cs="Times New Roman"/>
        </w:rPr>
        <w:t xml:space="preserve"> v prípade sťažností voči postupu príslušníkov FSSR</w:t>
      </w:r>
      <w:r>
        <w:rPr>
          <w:rFonts w:ascii="Times New Roman" w:hAnsi="Times New Roman" w:cs="Times New Roman"/>
        </w:rPr>
        <w:t xml:space="preserve"> v daňovom konaní, pokiaľ sťažnosť bola podaná zástupcom v daňovom konaní elektronicky prostredníctvom portálu Finančnej správy SR</w:t>
      </w:r>
      <w:r w:rsidR="00C85F0D">
        <w:rPr>
          <w:rFonts w:ascii="Times New Roman" w:hAnsi="Times New Roman" w:cs="Times New Roman"/>
        </w:rPr>
        <w:t>.</w:t>
      </w:r>
    </w:p>
    <w:p w14:paraId="17569B2A" w14:textId="77777777" w:rsidR="006360A3" w:rsidRDefault="006360A3" w:rsidP="00C85F0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E2E9492" w14:textId="77777777" w:rsidR="006360A3" w:rsidRDefault="006360A3" w:rsidP="00C85F0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C066866" w14:textId="77777777" w:rsidR="00E9594D" w:rsidRDefault="00E9594D">
      <w:pPr>
        <w:rPr>
          <w:rFonts w:ascii="Times New Roman" w:hAnsi="Times New Roman" w:cs="Times New Roman"/>
        </w:rPr>
      </w:pPr>
    </w:p>
    <w:p w14:paraId="2CDFF636" w14:textId="77777777" w:rsidR="00E9594D" w:rsidRDefault="00E9594D">
      <w:pPr>
        <w:rPr>
          <w:rFonts w:ascii="Times New Roman" w:hAnsi="Times New Roman" w:cs="Times New Roman"/>
        </w:rPr>
      </w:pPr>
    </w:p>
    <w:p w14:paraId="26F53156" w14:textId="77777777" w:rsidR="00E9594D" w:rsidRPr="00E9594D" w:rsidRDefault="00E9594D">
      <w:pPr>
        <w:rPr>
          <w:rFonts w:ascii="Times New Roman" w:hAnsi="Times New Roman" w:cs="Times New Roman"/>
        </w:rPr>
      </w:pPr>
    </w:p>
    <w:sectPr w:rsidR="00E9594D" w:rsidRPr="00E9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94D"/>
    <w:rsid w:val="00025029"/>
    <w:rsid w:val="00107215"/>
    <w:rsid w:val="001D2435"/>
    <w:rsid w:val="00242050"/>
    <w:rsid w:val="00361978"/>
    <w:rsid w:val="00586E1E"/>
    <w:rsid w:val="0060562B"/>
    <w:rsid w:val="006360A3"/>
    <w:rsid w:val="00A010E5"/>
    <w:rsid w:val="00A7587A"/>
    <w:rsid w:val="00B22584"/>
    <w:rsid w:val="00C5162D"/>
    <w:rsid w:val="00C85F0D"/>
    <w:rsid w:val="00C939FC"/>
    <w:rsid w:val="00CD75C1"/>
    <w:rsid w:val="00E139BC"/>
    <w:rsid w:val="00E9594D"/>
    <w:rsid w:val="00F2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1A02"/>
  <w15:docId w15:val="{BE709B84-2581-41A4-A316-163BA8E9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02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250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50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50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50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50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Valis</dc:creator>
  <cp:lastModifiedBy>Lucia Mihokova</cp:lastModifiedBy>
  <cp:revision>4</cp:revision>
  <cp:lastPrinted>2020-06-11T08:08:00Z</cp:lastPrinted>
  <dcterms:created xsi:type="dcterms:W3CDTF">2020-06-15T12:34:00Z</dcterms:created>
  <dcterms:modified xsi:type="dcterms:W3CDTF">2020-06-18T06:42:00Z</dcterms:modified>
</cp:coreProperties>
</file>